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24C8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5E6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E24C80" w:rsidP="00441372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>Food Additive D-xylose</w:t>
            </w:r>
            <w:bookmarkStart w:id="3" w:name="sps3a"/>
            <w:bookmarkEnd w:id="3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24C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EA4725" w:rsidRPr="00441372" w:rsidRDefault="00E24C8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>National Food Safety Standard of the P.R.C.: Food Additive D-xylose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F60061" w:rsidP="00441372">
            <w:pPr>
              <w:spacing w:after="120"/>
            </w:pPr>
            <w:hyperlink r:id="rId7" w:tgtFrame="_blank" w:history="1">
              <w:r w:rsidR="00E24C80">
                <w:rPr>
                  <w:color w:val="0000FF"/>
                  <w:u w:val="single"/>
                </w:rPr>
                <w:t>https://members.wto.org/crnattachments/2018/SPS/CHN/18_6212_00_x.pdf</w:t>
              </w:r>
            </w:hyperlink>
            <w:bookmarkStart w:id="11" w:name="sps5d"/>
            <w:bookmarkEnd w:id="11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 xml:space="preserve">This standard applies to food additive d-xylose using corn cob, wood and others as raw materials produced by such processes as </w:t>
            </w:r>
            <w:proofErr w:type="spellStart"/>
            <w:r>
              <w:t>hydrolyzing</w:t>
            </w:r>
            <w:proofErr w:type="spellEnd"/>
            <w:r>
              <w:t xml:space="preserve">, </w:t>
            </w:r>
            <w:proofErr w:type="spellStart"/>
            <w:r>
              <w:t>discoloring</w:t>
            </w:r>
            <w:proofErr w:type="spellEnd"/>
            <w:r>
              <w:t>, purifying, evaporating, crystallizing and drying reaction in the presence of sulfuric acid catalyst. This standard specifies the technical requirements and testing methods for the food additive d-xylose.</w:t>
            </w:r>
            <w:bookmarkStart w:id="12" w:name="sps6a"/>
            <w:bookmarkEnd w:id="12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EA4725" w:rsidRPr="00441372" w:rsidRDefault="00E24C8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24C8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441372" w:rsidRDefault="00E24C8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441372" w:rsidRDefault="00E24C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24C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EA4725" w:rsidRPr="00441372" w:rsidRDefault="00E24C8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7" w:name="sps8en"/>
            <w:bookmarkEnd w:id="2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EA4725" w:rsidRPr="00441372" w:rsidRDefault="00E24C80" w:rsidP="00441372">
            <w:pPr>
              <w:spacing w:after="120"/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r>
              <w:rPr>
                <w:b/>
              </w:rPr>
              <w:t xml:space="preserve"> </w:t>
            </w:r>
            <w:bookmarkStart w:id="29" w:name="sps9a"/>
            <w:bookmarkEnd w:id="29"/>
            <w:r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24C80" w:rsidP="00441372">
            <w:pPr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2" w:name="sps10bisa"/>
            <w:bookmarkEnd w:id="32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3" w:name="sps11c"/>
            <w:bookmarkEnd w:id="33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>,</w:t>
            </w:r>
            <w:r>
              <w:t xml:space="preserve"> </w:t>
            </w:r>
            <w:r w:rsidRPr="00441372">
              <w:rPr>
                <w:b/>
              </w:rPr>
              <w:t>and/or</w:t>
            </w:r>
            <w: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E24C8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6" w:name="sps11ebis"/>
            <w:bookmarkEnd w:id="36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C80" w:rsidP="00441372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8" w:name="sps12a"/>
            <w:r w:rsidRPr="00441372">
              <w:t>2</w:t>
            </w:r>
            <w:r>
              <w:t xml:space="preserve"> </w:t>
            </w:r>
            <w:r w:rsidRPr="00441372">
              <w:t>February</w:t>
            </w:r>
            <w:r>
              <w:t xml:space="preserve"> </w:t>
            </w:r>
            <w:r w:rsidRPr="00441372">
              <w:t>2019</w:t>
            </w:r>
            <w:bookmarkEnd w:id="38"/>
          </w:p>
          <w:p w:rsidR="00EA4725" w:rsidRPr="00441372" w:rsidRDefault="00E24C80" w:rsidP="00441372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9" w:name="sps12b"/>
            <w:bookmarkEnd w:id="39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1" w:name="sps12d"/>
            <w:bookmarkEnd w:id="41"/>
          </w:p>
        </w:tc>
      </w:tr>
      <w:tr w:rsidR="001B5E6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4C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4C8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2" w:name="sps13a"/>
            <w:bookmarkEnd w:id="4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F60061" w:rsidP="00441372"/>
    <w:sectPr w:rsidR="007141CF" w:rsidRPr="00441372" w:rsidSect="00E2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0E" w:rsidRDefault="00E24C80">
      <w:r>
        <w:separator/>
      </w:r>
    </w:p>
  </w:endnote>
  <w:endnote w:type="continuationSeparator" w:id="0">
    <w:p w:rsidR="0009170E" w:rsidRDefault="00E2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4C80" w:rsidRDefault="00E24C80" w:rsidP="00E24C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4C80" w:rsidRDefault="00E24C80" w:rsidP="00E24C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24C8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0E" w:rsidRDefault="00E24C80">
      <w:r>
        <w:separator/>
      </w:r>
    </w:p>
  </w:footnote>
  <w:footnote w:type="continuationSeparator" w:id="0">
    <w:p w:rsidR="0009170E" w:rsidRDefault="00E2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80" w:rsidRPr="00E24C80" w:rsidRDefault="00E24C80" w:rsidP="00E24C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C80">
      <w:t>G/SPS/N/CHN/1099</w:t>
    </w:r>
  </w:p>
  <w:p w:rsidR="00E24C80" w:rsidRPr="00E24C80" w:rsidRDefault="00E24C80" w:rsidP="00E24C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4C80" w:rsidRPr="00E24C80" w:rsidRDefault="00E24C80" w:rsidP="00E24C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C80">
      <w:t xml:space="preserve">- </w:t>
    </w:r>
    <w:r w:rsidRPr="00E24C80">
      <w:fldChar w:fldCharType="begin"/>
    </w:r>
    <w:r w:rsidRPr="00E24C80">
      <w:instrText xml:space="preserve"> PAGE </w:instrText>
    </w:r>
    <w:r w:rsidRPr="00E24C80">
      <w:fldChar w:fldCharType="separate"/>
    </w:r>
    <w:r w:rsidR="00F60061">
      <w:rPr>
        <w:noProof/>
      </w:rPr>
      <w:t>2</w:t>
    </w:r>
    <w:r w:rsidRPr="00E24C80">
      <w:fldChar w:fldCharType="end"/>
    </w:r>
    <w:r w:rsidRPr="00E24C80">
      <w:t xml:space="preserve"> -</w:t>
    </w:r>
  </w:p>
  <w:p w:rsidR="00EA4725" w:rsidRPr="00E24C80" w:rsidRDefault="00F60061" w:rsidP="00E24C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80" w:rsidRPr="00E24C80" w:rsidRDefault="00E24C80" w:rsidP="00E24C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C80">
      <w:t>G/SPS/N/CHN/1099</w:t>
    </w:r>
  </w:p>
  <w:p w:rsidR="00E24C80" w:rsidRPr="00E24C80" w:rsidRDefault="00E24C80" w:rsidP="00E24C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4C80" w:rsidRPr="00E24C80" w:rsidRDefault="00E24C80" w:rsidP="00E24C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4C80">
      <w:t xml:space="preserve">- </w:t>
    </w:r>
    <w:r w:rsidRPr="00E24C80">
      <w:fldChar w:fldCharType="begin"/>
    </w:r>
    <w:r w:rsidRPr="00E24C80">
      <w:instrText xml:space="preserve"> PAGE </w:instrText>
    </w:r>
    <w:r w:rsidRPr="00E24C80">
      <w:fldChar w:fldCharType="separate"/>
    </w:r>
    <w:r w:rsidRPr="00E24C80">
      <w:rPr>
        <w:noProof/>
      </w:rPr>
      <w:t>2</w:t>
    </w:r>
    <w:r w:rsidRPr="00E24C80">
      <w:fldChar w:fldCharType="end"/>
    </w:r>
    <w:r w:rsidRPr="00E24C80">
      <w:t xml:space="preserve"> -</w:t>
    </w:r>
  </w:p>
  <w:p w:rsidR="00EA4725" w:rsidRPr="00E24C80" w:rsidRDefault="00F60061" w:rsidP="00E24C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5E6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006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4C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B5E6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484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60061" w:rsidP="00422B6F">
          <w:pPr>
            <w:jc w:val="right"/>
            <w:rPr>
              <w:b/>
              <w:szCs w:val="16"/>
            </w:rPr>
          </w:pPr>
        </w:p>
      </w:tc>
    </w:tr>
    <w:tr w:rsidR="001B5E6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6006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24C80" w:rsidRDefault="00E24C8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G/SPS/N/CHN/1099</w:t>
          </w:r>
        </w:p>
        <w:bookmarkEnd w:id="46"/>
        <w:p w:rsidR="00656ABC" w:rsidRPr="00EA4725" w:rsidRDefault="00F60061" w:rsidP="00656ABC">
          <w:pPr>
            <w:jc w:val="right"/>
            <w:rPr>
              <w:b/>
              <w:szCs w:val="16"/>
            </w:rPr>
          </w:pPr>
        </w:p>
      </w:tc>
    </w:tr>
    <w:tr w:rsidR="001B5E6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006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4C80" w:rsidP="00422B6F">
          <w:pPr>
            <w:jc w:val="right"/>
            <w:rPr>
              <w:szCs w:val="16"/>
            </w:rPr>
          </w:pPr>
          <w:bookmarkStart w:id="47" w:name="spsDateDistribution"/>
          <w:r>
            <w:t>4 December 2018</w:t>
          </w:r>
          <w:bookmarkStart w:id="48" w:name="bmkDate"/>
          <w:bookmarkEnd w:id="47"/>
          <w:bookmarkEnd w:id="48"/>
        </w:p>
      </w:tc>
    </w:tr>
    <w:tr w:rsidR="001B5E6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4C8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60061">
            <w:rPr>
              <w:color w:val="FF0000"/>
              <w:szCs w:val="16"/>
            </w:rPr>
            <w:t>18-7655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4C8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6006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6006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B5E6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24C8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24C8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600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9C0A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0C7376" w:tentative="1">
      <w:start w:val="1"/>
      <w:numFmt w:val="lowerLetter"/>
      <w:lvlText w:val="%2."/>
      <w:lvlJc w:val="left"/>
      <w:pPr>
        <w:ind w:left="1080" w:hanging="360"/>
      </w:pPr>
    </w:lvl>
    <w:lvl w:ilvl="2" w:tplc="F9280656" w:tentative="1">
      <w:start w:val="1"/>
      <w:numFmt w:val="lowerRoman"/>
      <w:lvlText w:val="%3."/>
      <w:lvlJc w:val="right"/>
      <w:pPr>
        <w:ind w:left="1800" w:hanging="180"/>
      </w:pPr>
    </w:lvl>
    <w:lvl w:ilvl="3" w:tplc="72F814B6" w:tentative="1">
      <w:start w:val="1"/>
      <w:numFmt w:val="decimal"/>
      <w:lvlText w:val="%4."/>
      <w:lvlJc w:val="left"/>
      <w:pPr>
        <w:ind w:left="2520" w:hanging="360"/>
      </w:pPr>
    </w:lvl>
    <w:lvl w:ilvl="4" w:tplc="E4F0712A" w:tentative="1">
      <w:start w:val="1"/>
      <w:numFmt w:val="lowerLetter"/>
      <w:lvlText w:val="%5."/>
      <w:lvlJc w:val="left"/>
      <w:pPr>
        <w:ind w:left="3240" w:hanging="360"/>
      </w:pPr>
    </w:lvl>
    <w:lvl w:ilvl="5" w:tplc="CB340C0E" w:tentative="1">
      <w:start w:val="1"/>
      <w:numFmt w:val="lowerRoman"/>
      <w:lvlText w:val="%6."/>
      <w:lvlJc w:val="right"/>
      <w:pPr>
        <w:ind w:left="3960" w:hanging="180"/>
      </w:pPr>
    </w:lvl>
    <w:lvl w:ilvl="6" w:tplc="C60E7DDC" w:tentative="1">
      <w:start w:val="1"/>
      <w:numFmt w:val="decimal"/>
      <w:lvlText w:val="%7."/>
      <w:lvlJc w:val="left"/>
      <w:pPr>
        <w:ind w:left="4680" w:hanging="360"/>
      </w:pPr>
    </w:lvl>
    <w:lvl w:ilvl="7" w:tplc="CD7E01E6" w:tentative="1">
      <w:start w:val="1"/>
      <w:numFmt w:val="lowerLetter"/>
      <w:lvlText w:val="%8."/>
      <w:lvlJc w:val="left"/>
      <w:pPr>
        <w:ind w:left="5400" w:hanging="360"/>
      </w:pPr>
    </w:lvl>
    <w:lvl w:ilvl="8" w:tplc="2BB88F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4"/>
    <w:rsid w:val="0009170E"/>
    <w:rsid w:val="001B5E64"/>
    <w:rsid w:val="00DB4841"/>
    <w:rsid w:val="00E24C80"/>
    <w:rsid w:val="00F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EF5DA7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1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2018-12-04T10:03:00Z</dcterms:created>
  <dcterms:modified xsi:type="dcterms:W3CDTF">2018-12-04T14:46:00Z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G/SPS/N/CHN/1099</vt:lpwstr>
  </property>
</Properties>
</file>